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F5" w:rsidRPr="00854E7D" w:rsidRDefault="00565D78" w:rsidP="00E962F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21.04.2020.</w:t>
      </w:r>
    </w:p>
    <w:p w:rsidR="00E962F5" w:rsidRPr="00D43871" w:rsidRDefault="00E962F5" w:rsidP="00E962F5">
      <w:pPr>
        <w:contextualSpacing/>
        <w:rPr>
          <w:rFonts w:ascii="Times New Roman" w:hAnsi="Times New Roman" w:cs="Times New Roman"/>
          <w:sz w:val="28"/>
          <w:szCs w:val="28"/>
        </w:rPr>
      </w:pPr>
      <w:r w:rsidRPr="00D43871">
        <w:rPr>
          <w:rFonts w:ascii="Times New Roman" w:hAnsi="Times New Roman" w:cs="Times New Roman"/>
          <w:sz w:val="28"/>
          <w:szCs w:val="28"/>
        </w:rPr>
        <w:t>10 класс, факультатив</w:t>
      </w:r>
    </w:p>
    <w:p w:rsidR="00E962F5" w:rsidRDefault="00E962F5" w:rsidP="00E962F5">
      <w:pPr>
        <w:spacing w:line="360" w:lineRule="auto"/>
        <w:contextualSpacing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854E7D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D43871">
        <w:rPr>
          <w:rFonts w:ascii="Times New Roman" w:hAnsi="Times New Roman" w:cs="Times New Roman"/>
          <w:sz w:val="28"/>
          <w:szCs w:val="28"/>
        </w:rPr>
        <w:t xml:space="preserve"> </w:t>
      </w:r>
      <w:r w:rsidRPr="006648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Движение жидкостей и газов. </w:t>
      </w:r>
      <w:r w:rsidRPr="006648B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Закон сохранения энергии в динамике жидкости и газа.</w:t>
      </w:r>
    </w:p>
    <w:p w:rsidR="00E962F5" w:rsidRPr="00854E7D" w:rsidRDefault="00E962F5" w:rsidP="00E962F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54E7D">
        <w:rPr>
          <w:rFonts w:ascii="Times New Roman" w:hAnsi="Times New Roman" w:cs="Times New Roman"/>
          <w:b/>
          <w:sz w:val="28"/>
          <w:szCs w:val="28"/>
        </w:rPr>
        <w:t>Задания для выполнения в рабочую тетрадь:</w:t>
      </w:r>
    </w:p>
    <w:p w:rsidR="00E962F5" w:rsidRDefault="00E962F5" w:rsidP="00E962F5">
      <w:pPr>
        <w:contextualSpacing/>
        <w:rPr>
          <w:rFonts w:ascii="Times New Roman" w:hAnsi="Times New Roman" w:cs="Times New Roman"/>
          <w:sz w:val="28"/>
          <w:szCs w:val="28"/>
        </w:rPr>
      </w:pPr>
      <w:r w:rsidRPr="00D43871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E962F5" w:rsidRPr="00D43871" w:rsidRDefault="00E962F5" w:rsidP="00E962F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Прочитать </w:t>
      </w:r>
      <w:r w:rsidR="00DE4F8F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DE4F8F">
        <w:rPr>
          <w:rFonts w:ascii="Times New Roman" w:hAnsi="Times New Roman" w:cs="Times New Roman"/>
          <w:sz w:val="28"/>
          <w:szCs w:val="28"/>
        </w:rPr>
        <w:t xml:space="preserve"> параграфов</w:t>
      </w:r>
      <w:r>
        <w:rPr>
          <w:rFonts w:ascii="Times New Roman" w:hAnsi="Times New Roman" w:cs="Times New Roman"/>
          <w:sz w:val="28"/>
          <w:szCs w:val="28"/>
        </w:rPr>
        <w:t xml:space="preserve"> 9.1-9.5.</w:t>
      </w:r>
    </w:p>
    <w:p w:rsidR="00E962F5" w:rsidRDefault="00E962F5" w:rsidP="00E962F5">
      <w:pPr>
        <w:contextualSpacing/>
        <w:rPr>
          <w:rFonts w:ascii="Times New Roman" w:hAnsi="Times New Roman" w:cs="Times New Roman"/>
          <w:sz w:val="28"/>
          <w:szCs w:val="28"/>
        </w:rPr>
      </w:pPr>
      <w:r w:rsidRPr="00D4387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Выписать из содержания параграфов самое главное</w:t>
      </w:r>
      <w:r w:rsidR="00DE4F8F">
        <w:rPr>
          <w:rFonts w:ascii="Times New Roman" w:hAnsi="Times New Roman" w:cs="Times New Roman"/>
          <w:sz w:val="28"/>
          <w:szCs w:val="28"/>
        </w:rPr>
        <w:t>: определения, законы, формулы с объяснением и.т.д.</w:t>
      </w:r>
    </w:p>
    <w:p w:rsidR="00E962F5" w:rsidRPr="00D43871" w:rsidRDefault="00E962F5" w:rsidP="00E962F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62F5"/>
    <w:rsid w:val="0052602F"/>
    <w:rsid w:val="00565D78"/>
    <w:rsid w:val="0075784F"/>
    <w:rsid w:val="00DE4F8F"/>
    <w:rsid w:val="00E9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2020-04-16T13:53:00Z</dcterms:created>
  <dcterms:modified xsi:type="dcterms:W3CDTF">2020-04-16T14:05:00Z</dcterms:modified>
</cp:coreProperties>
</file>